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2ED1A" w14:textId="77777777" w:rsidR="00B20938" w:rsidRDefault="004C064B">
      <w:pPr>
        <w:spacing w:after="0" w:line="259" w:lineRule="auto"/>
        <w:ind w:left="1" w:right="1112" w:firstLine="0"/>
      </w:pPr>
      <w:bookmarkStart w:id="0" w:name="_GoBack"/>
      <w:bookmarkEnd w:id="0"/>
      <w:r>
        <w:rPr>
          <w:sz w:val="22"/>
        </w:rPr>
        <w:t xml:space="preserve"> </w:t>
      </w:r>
    </w:p>
    <w:p w14:paraId="0D1EE3E7" w14:textId="6CE0FEDA" w:rsidR="00B20938" w:rsidRDefault="004C064B">
      <w:pPr>
        <w:pStyle w:val="Overskrift1"/>
        <w:spacing w:after="0"/>
        <w:ind w:left="-5"/>
      </w:pPr>
      <w:r>
        <w:t xml:space="preserve">Vurderingskriterier i </w:t>
      </w:r>
      <w:r w:rsidR="000B31CE">
        <w:t xml:space="preserve">  </w:t>
      </w:r>
      <w:r w:rsidR="004E51AE">
        <w:rPr>
          <w:b w:val="0"/>
        </w:rPr>
        <w:t>_____________________</w:t>
      </w:r>
      <w:r w:rsidRPr="004C064B">
        <w:t>faget</w:t>
      </w:r>
      <w:r>
        <w:t xml:space="preserve"> for kandidat:</w:t>
      </w:r>
      <w:r>
        <w:rPr>
          <w:b w:val="0"/>
        </w:rPr>
        <w:t xml:space="preserve"> </w:t>
      </w:r>
      <w:bookmarkStart w:id="1" w:name="_Hlk26727083"/>
      <w:r>
        <w:rPr>
          <w:b w:val="0"/>
        </w:rPr>
        <w:t>_____________________</w:t>
      </w:r>
      <w:r>
        <w:t xml:space="preserve"> </w:t>
      </w:r>
      <w:bookmarkEnd w:id="1"/>
      <w:r w:rsidR="004311ED">
        <w:tab/>
      </w:r>
      <w:r w:rsidR="004311ED">
        <w:tab/>
      </w:r>
      <w:r w:rsidR="004311ED">
        <w:tab/>
        <w:t>dato:</w:t>
      </w:r>
      <w:r w:rsidR="004311ED" w:rsidRPr="004311ED">
        <w:rPr>
          <w:b w:val="0"/>
        </w:rPr>
        <w:t xml:space="preserve"> </w:t>
      </w:r>
      <w:r w:rsidR="004311ED">
        <w:rPr>
          <w:b w:val="0"/>
        </w:rPr>
        <w:t>_____________________</w:t>
      </w:r>
    </w:p>
    <w:tbl>
      <w:tblPr>
        <w:tblStyle w:val="TableGrid"/>
        <w:tblW w:w="14172" w:type="dxa"/>
        <w:tblInd w:w="-108" w:type="dxa"/>
        <w:tblCellMar>
          <w:top w:w="45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1810"/>
        <w:gridCol w:w="2722"/>
        <w:gridCol w:w="2410"/>
        <w:gridCol w:w="2271"/>
        <w:gridCol w:w="4959"/>
      </w:tblGrid>
      <w:tr w:rsidR="00B20938" w14:paraId="01553936" w14:textId="77777777">
        <w:trPr>
          <w:trHeight w:val="25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C625" w14:textId="77777777" w:rsidR="00B20938" w:rsidRDefault="004C06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Område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603D" w14:textId="77777777" w:rsidR="00B20938" w:rsidRDefault="004C06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Bestått meget godt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0C74" w14:textId="77777777" w:rsidR="00B20938" w:rsidRDefault="004C06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Bestått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A791" w14:textId="77777777" w:rsidR="00B20938" w:rsidRDefault="004C06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Ikke bestått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2EF6" w14:textId="77777777" w:rsidR="00B20938" w:rsidRDefault="004C064B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Vurdering og kommentar knyttet til oppgaven. </w:t>
            </w:r>
          </w:p>
        </w:tc>
      </w:tr>
      <w:tr w:rsidR="00B20938" w14:paraId="6A9431AA" w14:textId="77777777">
        <w:trPr>
          <w:trHeight w:val="267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75AE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PLANLEGGING </w:t>
            </w:r>
          </w:p>
          <w:p w14:paraId="042F5C5F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7F76462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8D2BC19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786E346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CC9C63F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3C76C93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49D2FD2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D40851F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DD97" w14:textId="77777777" w:rsidR="00B20938" w:rsidRDefault="004C064B">
            <w:pPr>
              <w:spacing w:after="0" w:line="241" w:lineRule="auto"/>
              <w:ind w:left="0" w:firstLine="0"/>
            </w:pPr>
            <w:r>
              <w:t xml:space="preserve">Planleggingen er godt gjennomarbeidet og med god struktur og en realistisk framdriftsplan. </w:t>
            </w:r>
          </w:p>
          <w:p w14:paraId="1024AFD7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A7A979B" w14:textId="46AC2A3B" w:rsidR="00B20938" w:rsidRDefault="004C064B">
            <w:pPr>
              <w:spacing w:after="1" w:line="241" w:lineRule="auto"/>
              <w:ind w:left="0" w:right="8" w:firstLine="0"/>
            </w:pPr>
            <w:r>
              <w:t xml:space="preserve">Forhold til HMS er nøye vurdert, og hvor gjeldende regelverk er godt ivaretatt med nødvendige beregninger </w:t>
            </w:r>
          </w:p>
          <w:p w14:paraId="7C17009A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for valg av materiell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1859" w14:textId="77777777" w:rsidR="00B20938" w:rsidRDefault="004C064B">
            <w:pPr>
              <w:spacing w:after="2" w:line="240" w:lineRule="auto"/>
              <w:ind w:left="0" w:right="18" w:firstLine="0"/>
            </w:pPr>
            <w:r>
              <w:t xml:space="preserve">Det er utarbeidet en grei arbeidsplan der tidsforbruk og valg av materiell, verktøy og metoder inngår. </w:t>
            </w:r>
          </w:p>
          <w:p w14:paraId="3BD5C04F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23F7676" w14:textId="55DCF4D8" w:rsidR="00B20938" w:rsidRDefault="004C064B">
            <w:pPr>
              <w:spacing w:after="0" w:line="259" w:lineRule="auto"/>
              <w:ind w:left="0" w:firstLine="0"/>
            </w:pPr>
            <w:r>
              <w:t xml:space="preserve">Nødvendig hensyn til HMS er tilfredsstillende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4597" w14:textId="77777777" w:rsidR="00B20938" w:rsidRDefault="004C064B">
            <w:pPr>
              <w:spacing w:after="2" w:line="239" w:lineRule="auto"/>
              <w:ind w:left="0" w:firstLine="0"/>
            </w:pPr>
            <w:r>
              <w:t xml:space="preserve">Planleggingen er uklar og mangelfull. </w:t>
            </w:r>
          </w:p>
          <w:p w14:paraId="306A7897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FA0FE4F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Nødvendige hensyn til </w:t>
            </w:r>
          </w:p>
          <w:p w14:paraId="5E492B83" w14:textId="18A9F363" w:rsidR="00B20938" w:rsidRDefault="004C064B">
            <w:pPr>
              <w:spacing w:after="0" w:line="259" w:lineRule="auto"/>
              <w:ind w:left="0" w:firstLine="0"/>
            </w:pPr>
            <w:r>
              <w:t xml:space="preserve">HMS er utelatt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2286" w14:textId="77777777" w:rsidR="00B20938" w:rsidRDefault="004C064B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B20938" w14:paraId="591C6CF4" w14:textId="77777777">
        <w:trPr>
          <w:trHeight w:val="34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2F6F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GJENNOMFØRING </w:t>
            </w:r>
          </w:p>
          <w:p w14:paraId="502285A6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76E005A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2106EBD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B750DAB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49A3E21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C4E25C4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D0BCFBB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92D18C5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21BFD41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6CF8F96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59B1" w14:textId="227DC272" w:rsidR="00B20938" w:rsidRDefault="004C064B">
            <w:pPr>
              <w:spacing w:after="0" w:line="242" w:lineRule="auto"/>
              <w:ind w:left="0" w:firstLine="0"/>
            </w:pPr>
            <w:r>
              <w:t xml:space="preserve">Har god forståelse og oversikt over utført arbeid. </w:t>
            </w:r>
          </w:p>
          <w:p w14:paraId="3EB199DE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E68A6D3" w14:textId="12858480" w:rsidR="00B20938" w:rsidRDefault="004C064B">
            <w:pPr>
              <w:spacing w:after="0" w:line="242" w:lineRule="auto"/>
              <w:ind w:left="0" w:firstLine="0"/>
            </w:pPr>
            <w:r>
              <w:t>Har god forståelse ved bruk av tegninger</w:t>
            </w:r>
            <w:r w:rsidR="00D408F2">
              <w:t>/prosedyrer</w:t>
            </w:r>
            <w:r>
              <w:t xml:space="preserve"> og kan forklare innhold</w:t>
            </w:r>
            <w:r w:rsidR="00A8370E">
              <w:t xml:space="preserve"> og sammenheng </w:t>
            </w:r>
            <w:r>
              <w:t xml:space="preserve">i </w:t>
            </w:r>
            <w:r w:rsidR="00D408F2">
              <w:t>dokumentasjon</w:t>
            </w:r>
            <w:r>
              <w:t xml:space="preserve">. </w:t>
            </w:r>
          </w:p>
          <w:p w14:paraId="4FD4C9F0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153DB7F" w14:textId="77777777" w:rsidR="00B20938" w:rsidRDefault="004C064B">
            <w:pPr>
              <w:spacing w:after="0" w:line="259" w:lineRule="auto"/>
              <w:ind w:left="0" w:right="31" w:firstLine="0"/>
            </w:pPr>
            <w:r>
              <w:t xml:space="preserve">Arbeidet gjennomføres sikkert, nøyaktig og selvstendig i tråd med regelverk, standarder, prosedyrer og material-lister.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72C5" w14:textId="391F9CC0" w:rsidR="00B20938" w:rsidRDefault="00C64BE2">
            <w:pPr>
              <w:spacing w:after="0" w:line="242" w:lineRule="auto"/>
              <w:ind w:left="0" w:firstLine="0"/>
            </w:pPr>
            <w:r>
              <w:t>F</w:t>
            </w:r>
            <w:r w:rsidR="004C064B">
              <w:t xml:space="preserve">orståelse og oversikt over utført arbeid er tilfredsstillende. </w:t>
            </w:r>
          </w:p>
          <w:p w14:paraId="39F7F564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88DC0AF" w14:textId="4A4B952E" w:rsidR="00B20938" w:rsidRDefault="004C064B">
            <w:pPr>
              <w:spacing w:after="0" w:line="241" w:lineRule="auto"/>
              <w:ind w:left="0" w:right="4" w:firstLine="0"/>
            </w:pPr>
            <w:r>
              <w:t>Har tilfredsstillende forståelse og bruk av tegninger</w:t>
            </w:r>
            <w:r w:rsidR="00AA23AC">
              <w:t>/prosedyrer</w:t>
            </w:r>
            <w:r>
              <w:t xml:space="preserve"> og arbeidet utført i tråd med </w:t>
            </w:r>
            <w:r w:rsidR="00AA23AC">
              <w:t>dokumentasjon</w:t>
            </w:r>
            <w:r>
              <w:t xml:space="preserve">, material lister og prosedyrer. </w:t>
            </w:r>
          </w:p>
          <w:p w14:paraId="71260517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A9E2596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Håndtering av materiell, verktøy og utstyr fungerer greit.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CA6E" w14:textId="01D0B5BA" w:rsidR="00B20938" w:rsidRDefault="00646A6A">
            <w:pPr>
              <w:spacing w:after="0" w:line="242" w:lineRule="auto"/>
              <w:ind w:left="0" w:firstLine="0"/>
            </w:pPr>
            <w:r>
              <w:t>F</w:t>
            </w:r>
            <w:r w:rsidR="004C064B">
              <w:t xml:space="preserve">orståelse og oversikt over utført arbeid er uklar og mangelfull. </w:t>
            </w:r>
          </w:p>
          <w:p w14:paraId="38A696C2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9F25E2D" w14:textId="105DCC16" w:rsidR="00B20938" w:rsidRDefault="00646A6A">
            <w:pPr>
              <w:spacing w:after="1" w:line="240" w:lineRule="auto"/>
              <w:ind w:left="0" w:right="371" w:firstLine="0"/>
              <w:jc w:val="both"/>
            </w:pPr>
            <w:r>
              <w:t xml:space="preserve">Har utfordring </w:t>
            </w:r>
            <w:r w:rsidR="004C064B">
              <w:t>med å</w:t>
            </w:r>
            <w:r w:rsidR="00841FDC">
              <w:t xml:space="preserve">    </w:t>
            </w:r>
            <w:r w:rsidR="004C064B">
              <w:t>fullføre</w:t>
            </w:r>
            <w:r w:rsidR="00841FDC">
              <w:t xml:space="preserve"> </w:t>
            </w:r>
            <w:r w:rsidR="004C064B">
              <w:t>innenfor</w:t>
            </w:r>
            <w:r w:rsidR="00841FDC">
              <w:t xml:space="preserve"> </w:t>
            </w:r>
            <w:r w:rsidR="004C064B">
              <w:t xml:space="preserve">tidsrammen eller uten veiledning. </w:t>
            </w:r>
          </w:p>
          <w:p w14:paraId="1213D9B0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E92F9A6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Bryter HMS og gjeldende regelverk og normer for faget.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1E70" w14:textId="77777777" w:rsidR="00B20938" w:rsidRDefault="004C064B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B20938" w14:paraId="0E47974D" w14:textId="77777777">
        <w:trPr>
          <w:trHeight w:val="147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A44F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VURDERING AV </w:t>
            </w:r>
          </w:p>
          <w:p w14:paraId="5888321B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EGET </w:t>
            </w:r>
          </w:p>
          <w:p w14:paraId="7BF7139E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PRØVEARBEID </w:t>
            </w:r>
          </w:p>
          <w:p w14:paraId="50B87E1F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0CB507D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2DBB476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DFAB" w14:textId="77777777" w:rsidR="00B20938" w:rsidRDefault="004C064B">
            <w:pPr>
              <w:spacing w:after="1" w:line="241" w:lineRule="auto"/>
              <w:ind w:left="0" w:firstLine="0"/>
            </w:pPr>
            <w:r>
              <w:t xml:space="preserve">Egenvurderingen (skriftlig og muntlig) uttrykker god innsikt i faget og uttrykker god evne til </w:t>
            </w:r>
          </w:p>
          <w:p w14:paraId="59DF83ED" w14:textId="77777777" w:rsidR="00B20938" w:rsidRDefault="004C064B">
            <w:pPr>
              <w:spacing w:after="0" w:line="259" w:lineRule="auto"/>
              <w:ind w:left="0" w:right="512" w:firstLine="0"/>
              <w:jc w:val="both"/>
            </w:pPr>
            <w:r>
              <w:t xml:space="preserve">faglige refleksjoner.  Kan kommunisere om faglige løsninger og utfordringer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0F02" w14:textId="77777777" w:rsidR="00B20938" w:rsidRDefault="004C064B">
            <w:pPr>
              <w:spacing w:line="239" w:lineRule="auto"/>
              <w:ind w:left="0" w:firstLine="0"/>
            </w:pPr>
            <w:r>
              <w:t xml:space="preserve">Egenvurderingen (skriftlig og muntlig) viser grei </w:t>
            </w:r>
          </w:p>
          <w:p w14:paraId="7EADBFDA" w14:textId="77777777" w:rsidR="00B20938" w:rsidRDefault="004C064B">
            <w:pPr>
              <w:spacing w:after="0" w:line="242" w:lineRule="auto"/>
              <w:ind w:left="0" w:firstLine="0"/>
            </w:pPr>
            <w:r>
              <w:t xml:space="preserve">oversikt i faget, og man kan kommunisere om faglige temaer. </w:t>
            </w:r>
          </w:p>
          <w:p w14:paraId="6AA5FF69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4AAA" w14:textId="77777777" w:rsidR="00B20938" w:rsidRDefault="004C064B">
            <w:pPr>
              <w:spacing w:after="1" w:line="241" w:lineRule="auto"/>
              <w:ind w:left="0" w:firstLine="0"/>
            </w:pPr>
            <w:r>
              <w:t xml:space="preserve">Egenvurderingen mangler eller avdekker manglende forståelse for </w:t>
            </w:r>
          </w:p>
          <w:p w14:paraId="3FF14EB3" w14:textId="77777777" w:rsidR="00B20938" w:rsidRDefault="004C064B">
            <w:pPr>
              <w:spacing w:after="0" w:line="242" w:lineRule="auto"/>
              <w:ind w:left="0" w:right="4" w:firstLine="0"/>
            </w:pPr>
            <w:r>
              <w:t xml:space="preserve">grunnleggende prinsipper i faget. </w:t>
            </w:r>
          </w:p>
          <w:p w14:paraId="2764F515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E81D" w14:textId="77777777" w:rsidR="00B20938" w:rsidRDefault="004C064B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B20938" w14:paraId="0864608D" w14:textId="77777777">
        <w:trPr>
          <w:trHeight w:val="196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14A0" w14:textId="77777777" w:rsidR="00B20938" w:rsidRDefault="004C064B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  <w:p w14:paraId="45182C0B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B5E8DD1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5737361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91E0BA8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0B20771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8D46AF7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8187BAA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2538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(kreativitet). </w:t>
            </w:r>
          </w:p>
          <w:p w14:paraId="40997D81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B70A57D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Har gode og utfyllende begrunnelser til hvordan planen ble fulgt, hva som gikk bra og hva som ikke gikk så bra.  Hvilke endringer ble foretatt, og hvorfor.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8E45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Har tilfredsstillende begrunnelse vedrørende planen.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A916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Mangler begrunnelse vedrørende planen.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776C" w14:textId="77777777" w:rsidR="00B20938" w:rsidRDefault="00B20938">
            <w:pPr>
              <w:spacing w:after="160" w:line="259" w:lineRule="auto"/>
              <w:ind w:left="0" w:firstLine="0"/>
            </w:pPr>
          </w:p>
        </w:tc>
      </w:tr>
      <w:tr w:rsidR="00B20938" w14:paraId="7D0C5E5B" w14:textId="77777777">
        <w:trPr>
          <w:trHeight w:val="343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AD82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DOKUMENTASJON </w:t>
            </w:r>
          </w:p>
          <w:p w14:paraId="4C85151D" w14:textId="77777777" w:rsidR="00B20938" w:rsidRDefault="004C064B">
            <w:pPr>
              <w:spacing w:after="0" w:line="242" w:lineRule="auto"/>
              <w:ind w:left="0" w:firstLine="0"/>
            </w:pPr>
            <w:r>
              <w:t xml:space="preserve">AV EGET PRØVEARBEID </w:t>
            </w:r>
          </w:p>
          <w:p w14:paraId="2887DEEA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F7F87A1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A831669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1FF9BC6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607EEC4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95FCE84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B82546D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1EDB576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7573DDF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8ED4ADC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25DB244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9419" w14:textId="23BD6F12" w:rsidR="00B20938" w:rsidRDefault="004C064B">
            <w:pPr>
              <w:spacing w:line="239" w:lineRule="auto"/>
              <w:ind w:left="0" w:firstLine="0"/>
              <w:jc w:val="both"/>
            </w:pPr>
            <w:r>
              <w:t xml:space="preserve">Har fullført </w:t>
            </w:r>
            <w:r w:rsidR="00F22EB2">
              <w:t>doku</w:t>
            </w:r>
            <w:r w:rsidR="00500BCD">
              <w:t>mentasjon til den gjeldende oppgave</w:t>
            </w:r>
            <w:r w:rsidR="0090522F">
              <w:t>.</w:t>
            </w:r>
          </w:p>
          <w:p w14:paraId="2F1A622B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2E92AD0" w14:textId="61FA02A1" w:rsidR="00B20938" w:rsidRDefault="00B20938">
            <w:pPr>
              <w:spacing w:after="0" w:line="259" w:lineRule="auto"/>
              <w:ind w:left="0" w:firstLine="0"/>
            </w:pPr>
          </w:p>
          <w:p w14:paraId="261C56D7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Presentasjon av prøvearbeidet er bygd opp systematisk og oversiktlig.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3173" w14:textId="614ABAC6" w:rsidR="00B20938" w:rsidRDefault="004C064B">
            <w:pPr>
              <w:spacing w:after="1" w:line="241" w:lineRule="auto"/>
              <w:ind w:left="0" w:firstLine="0"/>
            </w:pPr>
            <w:r>
              <w:t xml:space="preserve">Har tilfredsstillende </w:t>
            </w:r>
            <w:r w:rsidR="00500BCD">
              <w:t>dokumentasjon til den gjeldende oppgave.</w:t>
            </w:r>
          </w:p>
          <w:p w14:paraId="2841DD39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BF258CD" w14:textId="380475D8" w:rsidR="00B20938" w:rsidRDefault="00B20938">
            <w:pPr>
              <w:spacing w:after="0" w:line="259" w:lineRule="auto"/>
              <w:ind w:left="0" w:firstLine="0"/>
            </w:pPr>
          </w:p>
          <w:p w14:paraId="5B458A17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Presentasjon av prøvearbeidet har tilfredsstillende systematikk og oversikt.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7050" w14:textId="733479D8" w:rsidR="00B20938" w:rsidRDefault="004C064B">
            <w:pPr>
              <w:spacing w:after="0" w:line="259" w:lineRule="auto"/>
              <w:ind w:left="0" w:firstLine="0"/>
            </w:pPr>
            <w:r>
              <w:t xml:space="preserve">Har ikke fullført </w:t>
            </w:r>
            <w:r w:rsidR="0090522F">
              <w:t>dokumentasjon til den gjeldende oppgave</w:t>
            </w:r>
            <w:r>
              <w:t xml:space="preserve"> </w:t>
            </w:r>
          </w:p>
          <w:p w14:paraId="44C0B3A7" w14:textId="77777777" w:rsidR="004E51AE" w:rsidRDefault="004E51AE">
            <w:pPr>
              <w:spacing w:after="0" w:line="242" w:lineRule="auto"/>
              <w:ind w:left="0" w:firstLine="0"/>
            </w:pPr>
          </w:p>
          <w:p w14:paraId="71621226" w14:textId="558166A8" w:rsidR="00B20938" w:rsidRDefault="00B20938">
            <w:pPr>
              <w:spacing w:after="0" w:line="259" w:lineRule="auto"/>
              <w:ind w:left="0" w:firstLine="0"/>
            </w:pPr>
          </w:p>
          <w:p w14:paraId="5A5F3EA1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Presentasjon av prøvearbeidet mangler systematikk og er uoversiktlig.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8606" w14:textId="77777777" w:rsidR="00B20938" w:rsidRDefault="004C064B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5E8CC284" w14:textId="77777777" w:rsidR="00B20938" w:rsidRDefault="004C064B" w:rsidP="004C064B">
      <w:pPr>
        <w:spacing w:after="237" w:line="259" w:lineRule="auto"/>
        <w:ind w:left="0" w:firstLine="0"/>
      </w:pPr>
      <w:r>
        <w:rPr>
          <w:sz w:val="22"/>
        </w:rPr>
        <w:t xml:space="preserve"> </w:t>
      </w:r>
      <w:r>
        <w:t xml:space="preserve">Avsluttende vurdering i                                                   faget for kandidat: _____________________ </w:t>
      </w:r>
    </w:p>
    <w:tbl>
      <w:tblPr>
        <w:tblStyle w:val="TableGrid"/>
        <w:tblW w:w="9213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44"/>
        <w:gridCol w:w="1133"/>
        <w:gridCol w:w="1135"/>
        <w:gridCol w:w="1095"/>
        <w:gridCol w:w="2762"/>
        <w:gridCol w:w="1844"/>
      </w:tblGrid>
      <w:tr w:rsidR="00B20938" w14:paraId="5E3725C2" w14:textId="77777777">
        <w:trPr>
          <w:trHeight w:val="49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2CBA" w14:textId="77777777" w:rsidR="00B20938" w:rsidRDefault="004C06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Bestått meget godt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AF31" w14:textId="77777777" w:rsidR="00B20938" w:rsidRDefault="004C06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Bestått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B98C" w14:textId="77777777" w:rsidR="00B20938" w:rsidRDefault="004C06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Ikke bestått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F2C64" w14:textId="77777777" w:rsidR="00B20938" w:rsidRDefault="004C06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Sted </w:t>
            </w:r>
          </w:p>
        </w:tc>
        <w:tc>
          <w:tcPr>
            <w:tcW w:w="2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6CDF9" w14:textId="77777777" w:rsidR="00B20938" w:rsidRDefault="00B20938">
            <w:pPr>
              <w:spacing w:after="160" w:line="259" w:lineRule="auto"/>
              <w:ind w:lef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9489" w14:textId="77777777" w:rsidR="00B20938" w:rsidRDefault="004C064B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Dato </w:t>
            </w:r>
          </w:p>
        </w:tc>
      </w:tr>
      <w:tr w:rsidR="00B20938" w14:paraId="549870AF" w14:textId="77777777">
        <w:trPr>
          <w:trHeight w:val="74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6317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DD61423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8CF780E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75F1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9BFB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6C892" w14:textId="77777777" w:rsidR="00B20938" w:rsidRDefault="004C064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C96173" w14:textId="77777777" w:rsidR="00B20938" w:rsidRDefault="00B20938">
            <w:pPr>
              <w:spacing w:after="160" w:line="259" w:lineRule="auto"/>
              <w:ind w:left="0" w:firstLine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85DD" w14:textId="77777777" w:rsidR="00B20938" w:rsidRDefault="004C064B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B20938" w14:paraId="0DE2D189" w14:textId="77777777">
        <w:trPr>
          <w:trHeight w:val="548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7DE16" w14:textId="77777777" w:rsidR="00B20938" w:rsidRDefault="004C064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14:paraId="4F7FDD24" w14:textId="77777777" w:rsidR="00B20938" w:rsidRDefault="004C064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537E53" w14:textId="77777777" w:rsidR="00B20938" w:rsidRDefault="00B20938">
            <w:pPr>
              <w:spacing w:after="160" w:line="259" w:lineRule="auto"/>
              <w:ind w:left="0" w:firstLine="0"/>
            </w:pP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2498" w14:textId="77777777" w:rsidR="00B20938" w:rsidRDefault="004C06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20938" w14:paraId="1562D92A" w14:textId="77777777">
        <w:trPr>
          <w:trHeight w:val="278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D20FA" w14:textId="77777777" w:rsidR="00B20938" w:rsidRDefault="004C064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Underskrift prøvenemndsleder 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36F71B" w14:textId="77777777" w:rsidR="00B20938" w:rsidRDefault="00B20938">
            <w:pPr>
              <w:spacing w:after="160" w:line="259" w:lineRule="auto"/>
              <w:ind w:left="0" w:firstLine="0"/>
            </w:pP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89F3" w14:textId="77777777" w:rsidR="00B20938" w:rsidRDefault="004C06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Underskrift prøvenemndsmedlem </w:t>
            </w:r>
          </w:p>
        </w:tc>
      </w:tr>
    </w:tbl>
    <w:p w14:paraId="0C31E858" w14:textId="5B8EBA3C" w:rsidR="00B20938" w:rsidRDefault="004C064B">
      <w:pPr>
        <w:spacing w:after="0" w:line="259" w:lineRule="auto"/>
        <w:ind w:left="0" w:firstLine="0"/>
        <w:rPr>
          <w:b/>
          <w:sz w:val="22"/>
        </w:rPr>
      </w:pPr>
      <w:r>
        <w:rPr>
          <w:b/>
          <w:sz w:val="22"/>
        </w:rPr>
        <w:t xml:space="preserve">Vedlegg bilder som dokumentasjon hvis nødvendig </w:t>
      </w:r>
    </w:p>
    <w:p w14:paraId="0D8B7A20" w14:textId="3AD8C770" w:rsidR="001C06AC" w:rsidRDefault="001C06AC">
      <w:pPr>
        <w:spacing w:after="0" w:line="259" w:lineRule="auto"/>
        <w:ind w:left="0" w:firstLine="0"/>
        <w:rPr>
          <w:b/>
          <w:sz w:val="22"/>
        </w:rPr>
      </w:pPr>
    </w:p>
    <w:p w14:paraId="3113EDB1" w14:textId="77777777" w:rsidR="001C06AC" w:rsidRPr="004E51AE" w:rsidRDefault="001C06AC" w:rsidP="0055744A">
      <w:pPr>
        <w:rPr>
          <w:rFonts w:ascii="Arial" w:eastAsia="Times New Roman" w:hAnsi="Arial" w:cs="Times New Roman"/>
          <w:b/>
          <w:color w:val="auto"/>
          <w:sz w:val="22"/>
        </w:rPr>
      </w:pPr>
      <w:r w:rsidRPr="004E51AE">
        <w:rPr>
          <w:b/>
          <w:sz w:val="22"/>
        </w:rPr>
        <w:t>Eksempler på kjennetegn på kvalitet og kompetanse knyttet til karakterer/nivå:</w:t>
      </w:r>
    </w:p>
    <w:p w14:paraId="649265A8" w14:textId="77777777" w:rsidR="001C06AC" w:rsidRPr="004E51AE" w:rsidRDefault="001C06AC" w:rsidP="001C06AC">
      <w:pPr>
        <w:jc w:val="center"/>
        <w:rPr>
          <w:sz w:val="22"/>
        </w:rPr>
      </w:pPr>
    </w:p>
    <w:p w14:paraId="5F52CD60" w14:textId="77777777" w:rsidR="001C06AC" w:rsidRPr="004E51AE" w:rsidRDefault="001C06AC" w:rsidP="004E51AE">
      <w:pPr>
        <w:spacing w:line="276" w:lineRule="auto"/>
        <w:rPr>
          <w:sz w:val="22"/>
        </w:rPr>
      </w:pPr>
      <w:r w:rsidRPr="004E51AE">
        <w:rPr>
          <w:b/>
          <w:sz w:val="22"/>
        </w:rPr>
        <w:t xml:space="preserve">Bestått meget godt </w:t>
      </w:r>
      <w:r w:rsidRPr="004E51AE">
        <w:rPr>
          <w:sz w:val="22"/>
        </w:rPr>
        <w:t>(Meget god eller fremragende kompetanse i faget)</w:t>
      </w:r>
    </w:p>
    <w:p w14:paraId="069DB292" w14:textId="77777777" w:rsidR="001C06AC" w:rsidRPr="004E51AE" w:rsidRDefault="001C06AC" w:rsidP="004E51AE">
      <w:pPr>
        <w:numPr>
          <w:ilvl w:val="0"/>
          <w:numId w:val="4"/>
        </w:numPr>
        <w:spacing w:after="0" w:line="276" w:lineRule="auto"/>
        <w:rPr>
          <w:sz w:val="22"/>
        </w:rPr>
      </w:pPr>
      <w:r w:rsidRPr="004E51AE">
        <w:rPr>
          <w:sz w:val="22"/>
        </w:rPr>
        <w:t>Det foreligger ingen kritiske mangler når det gjelder oppfyllelse av sikkerhetskrav</w:t>
      </w:r>
    </w:p>
    <w:p w14:paraId="6AD84495" w14:textId="77777777" w:rsidR="001C06AC" w:rsidRPr="004E51AE" w:rsidRDefault="001C06AC" w:rsidP="004E51AE">
      <w:pPr>
        <w:numPr>
          <w:ilvl w:val="0"/>
          <w:numId w:val="4"/>
        </w:numPr>
        <w:spacing w:after="0" w:line="276" w:lineRule="auto"/>
        <w:rPr>
          <w:sz w:val="22"/>
        </w:rPr>
      </w:pPr>
      <w:r w:rsidRPr="004E51AE">
        <w:rPr>
          <w:sz w:val="22"/>
        </w:rPr>
        <w:t>Arbeidet er av meget høy kvalitet og gjennomført i overenstemmelsene med gjeldende HMS-regler</w:t>
      </w:r>
    </w:p>
    <w:p w14:paraId="05CBF527" w14:textId="77777777" w:rsidR="001C06AC" w:rsidRPr="004E51AE" w:rsidRDefault="001C06AC" w:rsidP="004E51AE">
      <w:pPr>
        <w:numPr>
          <w:ilvl w:val="0"/>
          <w:numId w:val="4"/>
        </w:numPr>
        <w:spacing w:after="0" w:line="276" w:lineRule="auto"/>
        <w:rPr>
          <w:sz w:val="22"/>
        </w:rPr>
      </w:pPr>
      <w:r w:rsidRPr="004E51AE">
        <w:rPr>
          <w:sz w:val="22"/>
        </w:rPr>
        <w:t>Sluttproduktet eller tjenesten ligger på et høyt faglig nivå</w:t>
      </w:r>
    </w:p>
    <w:p w14:paraId="7C8897BB" w14:textId="77777777" w:rsidR="001C06AC" w:rsidRPr="004E51AE" w:rsidRDefault="001C06AC" w:rsidP="004E51AE">
      <w:pPr>
        <w:numPr>
          <w:ilvl w:val="0"/>
          <w:numId w:val="4"/>
        </w:numPr>
        <w:spacing w:after="0" w:line="276" w:lineRule="auto"/>
        <w:rPr>
          <w:sz w:val="22"/>
        </w:rPr>
      </w:pPr>
      <w:r w:rsidRPr="004E51AE">
        <w:rPr>
          <w:sz w:val="22"/>
        </w:rPr>
        <w:t>Kandidaten er kreativ og selvstendig og finner gode løsninger i forbindelse med planlegging, valg av løsninger og bruke av materialer og utstyr</w:t>
      </w:r>
    </w:p>
    <w:p w14:paraId="1F31D47A" w14:textId="77777777" w:rsidR="001C06AC" w:rsidRPr="004E51AE" w:rsidRDefault="001C06AC" w:rsidP="004E51AE">
      <w:pPr>
        <w:numPr>
          <w:ilvl w:val="0"/>
          <w:numId w:val="4"/>
        </w:numPr>
        <w:spacing w:after="0" w:line="276" w:lineRule="auto"/>
        <w:rPr>
          <w:sz w:val="22"/>
        </w:rPr>
      </w:pPr>
      <w:r w:rsidRPr="004E51AE">
        <w:rPr>
          <w:sz w:val="22"/>
        </w:rPr>
        <w:t>Arbeidet gjennomføres med faglig høy standard på sluttprodukt eller tjenester i henhold til bransjens krav og rammer</w:t>
      </w:r>
    </w:p>
    <w:p w14:paraId="55B10364" w14:textId="77777777" w:rsidR="001C06AC" w:rsidRPr="004E51AE" w:rsidRDefault="001C06AC" w:rsidP="004E51AE">
      <w:pPr>
        <w:numPr>
          <w:ilvl w:val="0"/>
          <w:numId w:val="4"/>
        </w:numPr>
        <w:spacing w:after="0" w:line="276" w:lineRule="auto"/>
        <w:rPr>
          <w:sz w:val="22"/>
        </w:rPr>
      </w:pPr>
      <w:r w:rsidRPr="004E51AE">
        <w:rPr>
          <w:sz w:val="22"/>
        </w:rPr>
        <w:t>Kandidaten samarbeider og kommuniserer godt med kolleger, leverandører, brukere eller kunder</w:t>
      </w:r>
    </w:p>
    <w:p w14:paraId="02DC0094" w14:textId="77777777" w:rsidR="001C06AC" w:rsidRPr="004E51AE" w:rsidRDefault="001C06AC" w:rsidP="004E51AE">
      <w:pPr>
        <w:spacing w:line="276" w:lineRule="auto"/>
        <w:rPr>
          <w:sz w:val="22"/>
        </w:rPr>
      </w:pPr>
    </w:p>
    <w:p w14:paraId="4DECA452" w14:textId="77777777" w:rsidR="001C06AC" w:rsidRPr="004E51AE" w:rsidRDefault="001C06AC" w:rsidP="004E51AE">
      <w:pPr>
        <w:spacing w:line="276" w:lineRule="auto"/>
        <w:rPr>
          <w:sz w:val="22"/>
        </w:rPr>
      </w:pPr>
    </w:p>
    <w:p w14:paraId="0A68B0F7" w14:textId="77777777" w:rsidR="001C06AC" w:rsidRPr="004E51AE" w:rsidRDefault="001C06AC" w:rsidP="004E51AE">
      <w:pPr>
        <w:spacing w:line="276" w:lineRule="auto"/>
        <w:rPr>
          <w:sz w:val="22"/>
        </w:rPr>
      </w:pPr>
      <w:r w:rsidRPr="004E51AE">
        <w:rPr>
          <w:b/>
          <w:sz w:val="22"/>
        </w:rPr>
        <w:t xml:space="preserve">Bestått </w:t>
      </w:r>
      <w:r w:rsidRPr="004E51AE">
        <w:rPr>
          <w:sz w:val="22"/>
        </w:rPr>
        <w:t>(Tilfredsstillende eller god kompetanse i faget)</w:t>
      </w:r>
    </w:p>
    <w:p w14:paraId="6D5998AB" w14:textId="6EDA3727" w:rsidR="001C06AC" w:rsidRPr="004E51AE" w:rsidRDefault="001C06AC" w:rsidP="004E51AE">
      <w:pPr>
        <w:numPr>
          <w:ilvl w:val="0"/>
          <w:numId w:val="5"/>
        </w:numPr>
        <w:spacing w:after="0" w:line="276" w:lineRule="auto"/>
        <w:rPr>
          <w:sz w:val="22"/>
        </w:rPr>
      </w:pPr>
      <w:r w:rsidRPr="004E51AE">
        <w:rPr>
          <w:sz w:val="22"/>
        </w:rPr>
        <w:t>Det foreligger ingen kritiske mangler når det gjelder oppfyllel</w:t>
      </w:r>
      <w:r w:rsidR="00804B9C" w:rsidRPr="004E51AE">
        <w:rPr>
          <w:sz w:val="22"/>
        </w:rPr>
        <w:t>s</w:t>
      </w:r>
      <w:r w:rsidRPr="004E51AE">
        <w:rPr>
          <w:sz w:val="22"/>
        </w:rPr>
        <w:t>e av sikkerhetskrav</w:t>
      </w:r>
    </w:p>
    <w:p w14:paraId="2142C704" w14:textId="77777777" w:rsidR="001C06AC" w:rsidRPr="004E51AE" w:rsidRDefault="001C06AC" w:rsidP="004E51AE">
      <w:pPr>
        <w:numPr>
          <w:ilvl w:val="0"/>
          <w:numId w:val="5"/>
        </w:numPr>
        <w:spacing w:after="0" w:line="276" w:lineRule="auto"/>
        <w:rPr>
          <w:sz w:val="22"/>
        </w:rPr>
      </w:pPr>
      <w:r w:rsidRPr="004E51AE">
        <w:rPr>
          <w:sz w:val="22"/>
        </w:rPr>
        <w:t>Arbeidet er av god kvalitet og gjennomført i overenstemmelse med gjeldende HMS-regler</w:t>
      </w:r>
    </w:p>
    <w:p w14:paraId="19D9B7B3" w14:textId="77777777" w:rsidR="001C06AC" w:rsidRPr="004E51AE" w:rsidRDefault="001C06AC" w:rsidP="004E51AE">
      <w:pPr>
        <w:numPr>
          <w:ilvl w:val="0"/>
          <w:numId w:val="5"/>
        </w:numPr>
        <w:spacing w:after="0" w:line="276" w:lineRule="auto"/>
        <w:rPr>
          <w:sz w:val="22"/>
        </w:rPr>
      </w:pPr>
      <w:r w:rsidRPr="004E51AE">
        <w:rPr>
          <w:sz w:val="22"/>
        </w:rPr>
        <w:t>Sluttproduktet eller tjenesten ligger på et godt faglig nivå</w:t>
      </w:r>
    </w:p>
    <w:p w14:paraId="5069204C" w14:textId="77777777" w:rsidR="001C06AC" w:rsidRPr="004E51AE" w:rsidRDefault="001C06AC" w:rsidP="004E51AE">
      <w:pPr>
        <w:numPr>
          <w:ilvl w:val="0"/>
          <w:numId w:val="5"/>
        </w:numPr>
        <w:spacing w:after="0" w:line="276" w:lineRule="auto"/>
        <w:rPr>
          <w:sz w:val="22"/>
        </w:rPr>
      </w:pPr>
      <w:r w:rsidRPr="004E51AE">
        <w:rPr>
          <w:sz w:val="22"/>
        </w:rPr>
        <w:t>Arbeidet gjennomføres med rimelig god standard på sluttprodukt eller tjenester i henhold til bransjens krav og rammer</w:t>
      </w:r>
    </w:p>
    <w:p w14:paraId="6C08EE61" w14:textId="77777777" w:rsidR="001C06AC" w:rsidRPr="004E51AE" w:rsidRDefault="001C06AC" w:rsidP="004E51AE">
      <w:pPr>
        <w:numPr>
          <w:ilvl w:val="0"/>
          <w:numId w:val="5"/>
        </w:numPr>
        <w:spacing w:after="0" w:line="276" w:lineRule="auto"/>
        <w:rPr>
          <w:sz w:val="22"/>
        </w:rPr>
      </w:pPr>
      <w:r w:rsidRPr="004E51AE">
        <w:rPr>
          <w:sz w:val="22"/>
        </w:rPr>
        <w:t>Kandidaten viser at hun kan samarbeide og kommunisere med kolleger, leverandører, brukere eller kunder</w:t>
      </w:r>
    </w:p>
    <w:p w14:paraId="2DADF939" w14:textId="77777777" w:rsidR="001C06AC" w:rsidRPr="004E51AE" w:rsidRDefault="001C06AC" w:rsidP="004E51AE">
      <w:pPr>
        <w:spacing w:line="276" w:lineRule="auto"/>
        <w:rPr>
          <w:sz w:val="22"/>
        </w:rPr>
      </w:pPr>
    </w:p>
    <w:p w14:paraId="063ECE76" w14:textId="77777777" w:rsidR="001C06AC" w:rsidRPr="004E51AE" w:rsidRDefault="001C06AC" w:rsidP="004E51AE">
      <w:pPr>
        <w:spacing w:line="276" w:lineRule="auto"/>
        <w:rPr>
          <w:sz w:val="22"/>
        </w:rPr>
      </w:pPr>
    </w:p>
    <w:p w14:paraId="328334AC" w14:textId="77777777" w:rsidR="001C06AC" w:rsidRPr="004E51AE" w:rsidRDefault="001C06AC" w:rsidP="004E51AE">
      <w:pPr>
        <w:spacing w:line="276" w:lineRule="auto"/>
        <w:rPr>
          <w:sz w:val="22"/>
        </w:rPr>
      </w:pPr>
      <w:r w:rsidRPr="004E51AE">
        <w:rPr>
          <w:b/>
          <w:sz w:val="22"/>
        </w:rPr>
        <w:t xml:space="preserve">Ikke bestått </w:t>
      </w:r>
      <w:r w:rsidRPr="004E51AE">
        <w:rPr>
          <w:sz w:val="22"/>
        </w:rPr>
        <w:t>(svært lav kompetanse i faget)</w:t>
      </w:r>
    </w:p>
    <w:p w14:paraId="6E887FFA" w14:textId="77777777" w:rsidR="001C06AC" w:rsidRPr="004E51AE" w:rsidRDefault="001C06AC" w:rsidP="004E51AE">
      <w:pPr>
        <w:numPr>
          <w:ilvl w:val="0"/>
          <w:numId w:val="6"/>
        </w:numPr>
        <w:spacing w:after="0" w:line="276" w:lineRule="auto"/>
        <w:rPr>
          <w:sz w:val="22"/>
        </w:rPr>
      </w:pPr>
      <w:r w:rsidRPr="004E51AE">
        <w:rPr>
          <w:sz w:val="22"/>
        </w:rPr>
        <w:t>Det foreligger kritiske mangler når det gjelder sikkerhet og/eller hygiene</w:t>
      </w:r>
    </w:p>
    <w:p w14:paraId="05A27D54" w14:textId="77777777" w:rsidR="001C06AC" w:rsidRPr="004E51AE" w:rsidRDefault="001C06AC" w:rsidP="004E51AE">
      <w:pPr>
        <w:numPr>
          <w:ilvl w:val="0"/>
          <w:numId w:val="6"/>
        </w:numPr>
        <w:spacing w:after="0" w:line="276" w:lineRule="auto"/>
        <w:rPr>
          <w:sz w:val="22"/>
        </w:rPr>
      </w:pPr>
      <w:r w:rsidRPr="004E51AE">
        <w:rPr>
          <w:sz w:val="22"/>
        </w:rPr>
        <w:t>Arbeidet er av mangelfull kvalitet, og kandidaten er utilstrekkelig oppmerksom på HMS-bestemmelsene</w:t>
      </w:r>
    </w:p>
    <w:p w14:paraId="45AEBB62" w14:textId="77777777" w:rsidR="001C06AC" w:rsidRPr="004E51AE" w:rsidRDefault="001C06AC" w:rsidP="004E51AE">
      <w:pPr>
        <w:numPr>
          <w:ilvl w:val="0"/>
          <w:numId w:val="6"/>
        </w:numPr>
        <w:spacing w:after="0" w:line="276" w:lineRule="auto"/>
        <w:rPr>
          <w:sz w:val="22"/>
        </w:rPr>
      </w:pPr>
      <w:r w:rsidRPr="004E51AE">
        <w:rPr>
          <w:sz w:val="22"/>
        </w:rPr>
        <w:t>Sluttproduktet eller tjenesten er utilstrekkelig og vil være vanskelig å levere videre til kunde eller bruker</w:t>
      </w:r>
    </w:p>
    <w:p w14:paraId="5B577D76" w14:textId="77777777" w:rsidR="001C06AC" w:rsidRPr="004E51AE" w:rsidRDefault="001C06AC" w:rsidP="004E51AE">
      <w:pPr>
        <w:numPr>
          <w:ilvl w:val="0"/>
          <w:numId w:val="6"/>
        </w:numPr>
        <w:spacing w:after="0" w:line="276" w:lineRule="auto"/>
        <w:rPr>
          <w:sz w:val="22"/>
        </w:rPr>
      </w:pPr>
      <w:r w:rsidRPr="004E51AE">
        <w:rPr>
          <w:sz w:val="22"/>
        </w:rPr>
        <w:t>Kandidaten viser liten evne til samarbeid og kommunikasjon med kolleger, leverandører, brukere eller kunder</w:t>
      </w:r>
    </w:p>
    <w:p w14:paraId="4674F00F" w14:textId="77777777" w:rsidR="001C06AC" w:rsidRDefault="001C06AC" w:rsidP="001C06AC"/>
    <w:p w14:paraId="2967D4CD" w14:textId="77777777" w:rsidR="001C06AC" w:rsidRDefault="001C06AC">
      <w:pPr>
        <w:spacing w:after="0" w:line="259" w:lineRule="auto"/>
        <w:ind w:left="0" w:firstLine="0"/>
      </w:pPr>
    </w:p>
    <w:sectPr w:rsidR="001C06AC">
      <w:headerReference w:type="default" r:id="rId10"/>
      <w:pgSz w:w="16838" w:h="11906" w:orient="landscape"/>
      <w:pgMar w:top="708" w:right="1448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FB1D9" w14:textId="77777777" w:rsidR="004C064B" w:rsidRDefault="004C064B" w:rsidP="004C064B">
      <w:pPr>
        <w:spacing w:after="0" w:line="240" w:lineRule="auto"/>
      </w:pPr>
      <w:r>
        <w:separator/>
      </w:r>
    </w:p>
  </w:endnote>
  <w:endnote w:type="continuationSeparator" w:id="0">
    <w:p w14:paraId="6974D843" w14:textId="77777777" w:rsidR="004C064B" w:rsidRDefault="004C064B" w:rsidP="004C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B0A84" w14:textId="77777777" w:rsidR="004C064B" w:rsidRDefault="004C064B" w:rsidP="004C064B">
      <w:pPr>
        <w:spacing w:after="0" w:line="240" w:lineRule="auto"/>
      </w:pPr>
      <w:r>
        <w:separator/>
      </w:r>
    </w:p>
  </w:footnote>
  <w:footnote w:type="continuationSeparator" w:id="0">
    <w:p w14:paraId="55CD360B" w14:textId="77777777" w:rsidR="004C064B" w:rsidRDefault="004C064B" w:rsidP="004C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0C20E" w14:textId="77777777" w:rsidR="004C064B" w:rsidRDefault="004C064B">
    <w:pPr>
      <w:pStyle w:val="Topptekst"/>
    </w:pPr>
    <w:r w:rsidRPr="004C064B">
      <w:rPr>
        <w:noProof/>
      </w:rPr>
      <w:drawing>
        <wp:anchor distT="0" distB="0" distL="114300" distR="114300" simplePos="0" relativeHeight="251660288" behindDoc="1" locked="0" layoutInCell="1" allowOverlap="1" wp14:anchorId="48F7D71B" wp14:editId="670411A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507652" cy="771525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790" cy="773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064B">
      <w:rPr>
        <w:noProof/>
      </w:rPr>
      <w:drawing>
        <wp:anchor distT="0" distB="0" distL="114300" distR="114300" simplePos="0" relativeHeight="251659264" behindDoc="1" locked="0" layoutInCell="1" allowOverlap="1" wp14:anchorId="2226349F" wp14:editId="2EBD8264">
          <wp:simplePos x="0" y="0"/>
          <wp:positionH relativeFrom="page">
            <wp:posOffset>9848850</wp:posOffset>
          </wp:positionH>
          <wp:positionV relativeFrom="page">
            <wp:posOffset>13970</wp:posOffset>
          </wp:positionV>
          <wp:extent cx="819150" cy="658304"/>
          <wp:effectExtent l="0" t="0" r="0" b="889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58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614BA8" w14:textId="77777777" w:rsidR="004C064B" w:rsidRDefault="004C064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276"/>
    <w:multiLevelType w:val="hybridMultilevel"/>
    <w:tmpl w:val="47EC7824"/>
    <w:lvl w:ilvl="0" w:tplc="5F98DC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8222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D401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4843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5C8D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BAD8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B0B4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44DE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52DE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DF4679"/>
    <w:multiLevelType w:val="hybridMultilevel"/>
    <w:tmpl w:val="C82A6802"/>
    <w:lvl w:ilvl="0" w:tplc="B6600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90E1F"/>
    <w:multiLevelType w:val="hybridMultilevel"/>
    <w:tmpl w:val="E80A7EAC"/>
    <w:lvl w:ilvl="0" w:tplc="2D72C1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E26D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801D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CAC3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98B7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786E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4A90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8E88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C87B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825E1C"/>
    <w:multiLevelType w:val="hybridMultilevel"/>
    <w:tmpl w:val="391650CE"/>
    <w:lvl w:ilvl="0" w:tplc="B6600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B3100"/>
    <w:multiLevelType w:val="hybridMultilevel"/>
    <w:tmpl w:val="173CB284"/>
    <w:lvl w:ilvl="0" w:tplc="117AE91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7E90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1824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1C46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8F8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EA3A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CFC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66AE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9A38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AB5D62"/>
    <w:multiLevelType w:val="hybridMultilevel"/>
    <w:tmpl w:val="52D66E32"/>
    <w:lvl w:ilvl="0" w:tplc="BDA4C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938"/>
    <w:rsid w:val="000B31CE"/>
    <w:rsid w:val="001C06AC"/>
    <w:rsid w:val="004311ED"/>
    <w:rsid w:val="004C064B"/>
    <w:rsid w:val="004E51AE"/>
    <w:rsid w:val="00500BCD"/>
    <w:rsid w:val="0055744A"/>
    <w:rsid w:val="00646A6A"/>
    <w:rsid w:val="00804B9C"/>
    <w:rsid w:val="00841FDC"/>
    <w:rsid w:val="0090522F"/>
    <w:rsid w:val="00916C7E"/>
    <w:rsid w:val="00A8370E"/>
    <w:rsid w:val="00AA23AC"/>
    <w:rsid w:val="00B20938"/>
    <w:rsid w:val="00C64BE2"/>
    <w:rsid w:val="00D408F2"/>
    <w:rsid w:val="00F2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00CDF"/>
  <w15:docId w15:val="{A6D495A3-0392-4745-BDFB-0BD15384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8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219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219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Overskrift3">
    <w:name w:val="heading 3"/>
    <w:next w:val="Normal"/>
    <w:link w:val="Overskrift3Tegn"/>
    <w:uiPriority w:val="9"/>
    <w:unhideWhenUsed/>
    <w:qFormat/>
    <w:pPr>
      <w:keepNext/>
      <w:keepLines/>
      <w:spacing w:after="83"/>
      <w:ind w:left="10" w:hanging="10"/>
      <w:outlineLvl w:val="2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link w:val="Overskrift3"/>
    <w:rPr>
      <w:rFonts w:ascii="Calibri" w:eastAsia="Calibri" w:hAnsi="Calibri" w:cs="Calibri"/>
      <w:b/>
      <w:i/>
      <w:color w:val="000000"/>
      <w:sz w:val="20"/>
    </w:rPr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4"/>
    </w:rPr>
  </w:style>
  <w:style w:type="character" w:customStyle="1" w:styleId="Overskrift2Tegn">
    <w:name w:val="Overskrift 2 Tegn"/>
    <w:link w:val="Overskrift2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C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064B"/>
    <w:rPr>
      <w:rFonts w:ascii="Segoe UI" w:eastAsia="Calibri" w:hAnsi="Segoe UI" w:cs="Segoe UI"/>
      <w:color w:val="000000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C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064B"/>
    <w:rPr>
      <w:rFonts w:ascii="Calibri" w:eastAsia="Calibri" w:hAnsi="Calibri" w:cs="Calibri"/>
      <w:color w:val="000000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4C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064B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7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_Flow_SignoffStatus xmlns="a8d3ae8b-0286-485e-860c-6421b0992197" xsi:nil="true"/>
    <bilde xmlns="a8d3ae8b-0286-485e-860c-6421b0992197">
      <Url xsi:nil="true"/>
      <Description xsi:nil="true"/>
    </bilde>
    <MediaServiceMetadata xmlns="6523e425-3997-4398-916d-d9da0d00421c" xsi:nil="true"/>
    <df8ae297421a46099bed64514a3fb8ef xmlns="4c1e125b-b772-4d2d-8af8-eec310c9bc7c" xsi:nil="true"/>
    <MediaServiceFastMetadata xmlns="6523e425-3997-4398-916d-d9da0d00421c" xsi:nil="true"/>
    <PublishingExpirationDate xmlns="http://schemas.microsoft.com/sharepoint/v3" xsi:nil="true"/>
    <PublishingStartDate xmlns="http://schemas.microsoft.com/sharepoint/v3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61FA1560DFA64CA1C74AD97F617F58" ma:contentTypeVersion="23" ma:contentTypeDescription="Opprett et nytt dokument." ma:contentTypeScope="" ma:versionID="09b48bd923794c4d628c27f6020f56e3">
  <xsd:schema xmlns:xsd="http://www.w3.org/2001/XMLSchema" xmlns:xs="http://www.w3.org/2001/XMLSchema" xmlns:p="http://schemas.microsoft.com/office/2006/metadata/properties" xmlns:ns1="http://schemas.microsoft.com/sharepoint/v3" xmlns:ns2="4c1e125b-b772-4d2d-8af8-eec310c9bc7c" xmlns:ns3="6523e425-3997-4398-916d-d9da0d00421c" xmlns:ns4="a8d3ae8b-0286-485e-860c-6421b0992197" xmlns:ns5="18a95495-ab3a-4f33-bd73-095ebdc440dd" targetNamespace="http://schemas.microsoft.com/office/2006/metadata/properties" ma:root="true" ma:fieldsID="ac2bd5761ba30da48a3bcab6c4f300ba" ns1:_="" ns2:_="" ns3:_="" ns4:_="" ns5:_="">
    <xsd:import namespace="http://schemas.microsoft.com/sharepoint/v3"/>
    <xsd:import namespace="4c1e125b-b772-4d2d-8af8-eec310c9bc7c"/>
    <xsd:import namespace="6523e425-3997-4398-916d-d9da0d00421c"/>
    <xsd:import namespace="a8d3ae8b-0286-485e-860c-6421b0992197"/>
    <xsd:import namespace="18a95495-ab3a-4f33-bd73-095ebdc440d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MediaServiceMetadata" minOccurs="0"/>
                <xsd:element ref="ns3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bilde" minOccurs="0"/>
                <xsd:element ref="ns5:SharedWithUsers" minOccurs="0"/>
                <xsd:element ref="ns5:SharedWithDetails" minOccurs="0"/>
                <xsd:element ref="ns4:_Flow_SignoffStatu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10" nillable="true" ma:displayName="Dokumenttype_0" ma:hidden="true" ma:internalName="h3ecda64fe994b47aa30e5432815760a">
      <xsd:simpleType>
        <xsd:restriction base="dms:Note"/>
      </xsd:simpleType>
    </xsd:element>
    <xsd:element name="TaxCatchAll" ma:index="11" nillable="true" ma:displayName="Taxonomy Catch All Column" ma:hidden="true" ma:list="{5f1a7873-da3e-443f-b12c-0d2a1939fc69}" ma:internalName="TaxCatchAll" ma:showField="CatchAllData" ma:web="18a95495-ab3a-4f33-bd73-095ebdc44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2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3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e425-3997-4398-916d-d9da0d004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3ae8b-0286-485e-860c-6421b0992197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bilde" ma:index="20" nillable="true" ma:displayName="bilde" ma:format="Image" ma:internalName="bil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3" nillable="true" ma:displayName="Godkjenningsstatus" ma:internalName="Godkjenningsstatus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95495-ab3a-4f33-bd73-095ebdc440d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EF2FC9-D7CF-48FE-B6AD-7E906161ECE2}">
  <ds:schemaRefs>
    <ds:schemaRef ds:uri="http://schemas.openxmlformats.org/package/2006/metadata/core-properties"/>
    <ds:schemaRef ds:uri="4c1e125b-b772-4d2d-8af8-eec310c9bc7c"/>
    <ds:schemaRef ds:uri="http://purl.org/dc/terms/"/>
    <ds:schemaRef ds:uri="http://schemas.microsoft.com/office/infopath/2007/PartnerControls"/>
    <ds:schemaRef ds:uri="18a95495-ab3a-4f33-bd73-095ebdc440dd"/>
    <ds:schemaRef ds:uri="http://schemas.microsoft.com/office/2006/documentManagement/types"/>
    <ds:schemaRef ds:uri="6523e425-3997-4398-916d-d9da0d00421c"/>
    <ds:schemaRef ds:uri="http://schemas.microsoft.com/office/2006/metadata/properties"/>
    <ds:schemaRef ds:uri="a8d3ae8b-0286-485e-860c-6421b0992197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05795C-4C76-44AB-91C0-F7FE9A2FE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e125b-b772-4d2d-8af8-eec310c9bc7c"/>
    <ds:schemaRef ds:uri="6523e425-3997-4398-916d-d9da0d00421c"/>
    <ds:schemaRef ds:uri="a8d3ae8b-0286-485e-860c-6421b0992197"/>
    <ds:schemaRef ds:uri="18a95495-ab3a-4f33-bd73-095ebdc44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EFF098-CF6A-4D2E-A36C-2C95AE5EC5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Grønnesby</dc:creator>
  <cp:keywords/>
  <cp:lastModifiedBy>André Bakeng</cp:lastModifiedBy>
  <cp:revision>2</cp:revision>
  <dcterms:created xsi:type="dcterms:W3CDTF">2019-12-09T09:16:00Z</dcterms:created>
  <dcterms:modified xsi:type="dcterms:W3CDTF">2019-12-09T09:16:00Z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0x0101006F61FA1560DFA64CA1C74AD97F617F58</vt:lpwstr>
  </property>
  <property fmtid="{D5CDD505-2E9C-101B-9397-08002B2CF9AE}" pid="3" name="Dokumenttype">
    <vt:lpwstr/>
  </property>
  <property fmtid="{D5CDD505-2E9C-101B-9397-08002B2CF9AE}" pid="4" name="Klassifisering">
    <vt:lpwstr/>
  </property>
  <property fmtid="{D5CDD505-2E9C-101B-9397-08002B2CF9AE}" pid="5" name="Avdelinger">
    <vt:lpwstr/>
  </property>
</Properties>
</file>